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9A36" w14:textId="77777777" w:rsidR="00E81F35" w:rsidRPr="003E3EC7" w:rsidRDefault="00E81F35" w:rsidP="00E81F35">
      <w:pPr>
        <w:spacing w:line="60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zCs w:val="32"/>
        </w:rPr>
      </w:pPr>
      <w:r w:rsidRPr="003E3EC7">
        <w:rPr>
          <w:rFonts w:ascii="黑体" w:eastAsia="黑体" w:hAnsi="黑体" w:cs="黑体" w:hint="eastAsia"/>
          <w:sz w:val="32"/>
          <w:szCs w:val="32"/>
        </w:rPr>
        <w:t>附件</w:t>
      </w:r>
      <w:r w:rsidRPr="003E3EC7">
        <w:rPr>
          <w:rFonts w:ascii="黑体" w:eastAsia="黑体" w:hAnsi="黑体" w:cs="黑体"/>
          <w:sz w:val="32"/>
          <w:szCs w:val="32"/>
        </w:rPr>
        <w:t>1</w:t>
      </w:r>
    </w:p>
    <w:p w14:paraId="068FDDEA" w14:textId="77777777" w:rsidR="00E81F35" w:rsidRDefault="00E81F35" w:rsidP="00E81F35">
      <w:pPr>
        <w:pStyle w:val="a0"/>
        <w:spacing w:line="600" w:lineRule="exact"/>
        <w:ind w:firstLineChars="0" w:firstLine="0"/>
      </w:pPr>
    </w:p>
    <w:p w14:paraId="58411ABF" w14:textId="77777777" w:rsidR="00E81F35" w:rsidRDefault="00E81F35" w:rsidP="00E81F35">
      <w:pPr>
        <w:spacing w:line="600" w:lineRule="exact"/>
        <w:contextualSpacing/>
        <w:jc w:val="center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hint="eastAsia"/>
          <w:sz w:val="40"/>
          <w:szCs w:val="40"/>
        </w:rPr>
        <w:t>2019年度民族题材好新闻推荐评选活动</w:t>
      </w:r>
    </w:p>
    <w:p w14:paraId="54ABE8D4" w14:textId="77777777" w:rsidR="00E81F35" w:rsidRDefault="00E81F35" w:rsidP="00E81F35">
      <w:pPr>
        <w:spacing w:line="600" w:lineRule="exact"/>
        <w:contextualSpacing/>
        <w:jc w:val="center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hint="eastAsia"/>
          <w:sz w:val="40"/>
          <w:szCs w:val="40"/>
        </w:rPr>
        <w:t>推荐汇总表</w:t>
      </w:r>
    </w:p>
    <w:p w14:paraId="620FE5E1" w14:textId="77777777" w:rsidR="00E81F35" w:rsidRDefault="00E81F35" w:rsidP="00E81F35">
      <w:pPr>
        <w:pStyle w:val="a0"/>
        <w:spacing w:line="600" w:lineRule="exact"/>
        <w:ind w:firstLineChars="0" w:firstLine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推荐单位（公章）：</w:t>
      </w:r>
    </w:p>
    <w:tbl>
      <w:tblPr>
        <w:tblStyle w:val="a4"/>
        <w:tblW w:w="9115" w:type="dxa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2658"/>
        <w:gridCol w:w="1032"/>
        <w:gridCol w:w="1032"/>
        <w:gridCol w:w="1034"/>
        <w:gridCol w:w="1343"/>
        <w:gridCol w:w="1095"/>
      </w:tblGrid>
      <w:tr w:rsidR="00E81F35" w14:paraId="374A49FD" w14:textId="77777777" w:rsidTr="003E3EC7">
        <w:trPr>
          <w:trHeight w:val="1230"/>
          <w:jc w:val="center"/>
        </w:trPr>
        <w:tc>
          <w:tcPr>
            <w:tcW w:w="921" w:type="dxa"/>
            <w:vAlign w:val="center"/>
          </w:tcPr>
          <w:p w14:paraId="16F2D2EA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编号</w:t>
            </w:r>
          </w:p>
        </w:tc>
        <w:tc>
          <w:tcPr>
            <w:tcW w:w="2658" w:type="dxa"/>
            <w:vAlign w:val="center"/>
          </w:tcPr>
          <w:p w14:paraId="7C921D3E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作品标题</w:t>
            </w:r>
          </w:p>
        </w:tc>
        <w:tc>
          <w:tcPr>
            <w:tcW w:w="1032" w:type="dxa"/>
            <w:vAlign w:val="center"/>
          </w:tcPr>
          <w:p w14:paraId="0C78C33F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作品</w:t>
            </w:r>
          </w:p>
          <w:p w14:paraId="0FE6F4C6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类别</w:t>
            </w:r>
          </w:p>
        </w:tc>
        <w:tc>
          <w:tcPr>
            <w:tcW w:w="1032" w:type="dxa"/>
            <w:vAlign w:val="center"/>
          </w:tcPr>
          <w:p w14:paraId="2A48FBD7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作品</w:t>
            </w:r>
          </w:p>
          <w:p w14:paraId="4CF22B84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子类</w:t>
            </w:r>
          </w:p>
        </w:tc>
        <w:tc>
          <w:tcPr>
            <w:tcW w:w="1034" w:type="dxa"/>
            <w:vAlign w:val="center"/>
          </w:tcPr>
          <w:p w14:paraId="017C3A94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作者(主创)</w:t>
            </w:r>
          </w:p>
        </w:tc>
        <w:tc>
          <w:tcPr>
            <w:tcW w:w="1343" w:type="dxa"/>
            <w:vAlign w:val="center"/>
          </w:tcPr>
          <w:p w14:paraId="15DFE828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首发平台</w:t>
            </w:r>
          </w:p>
          <w:p w14:paraId="49D9F656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名称</w:t>
            </w:r>
          </w:p>
        </w:tc>
        <w:tc>
          <w:tcPr>
            <w:tcW w:w="1095" w:type="dxa"/>
            <w:vAlign w:val="center"/>
          </w:tcPr>
          <w:p w14:paraId="49CC223D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备注</w:t>
            </w:r>
          </w:p>
        </w:tc>
      </w:tr>
      <w:tr w:rsidR="00E81F35" w14:paraId="3A30403B" w14:textId="77777777" w:rsidTr="003E3EC7">
        <w:trPr>
          <w:trHeight w:val="1241"/>
          <w:jc w:val="center"/>
        </w:trPr>
        <w:tc>
          <w:tcPr>
            <w:tcW w:w="921" w:type="dxa"/>
            <w:vAlign w:val="center"/>
          </w:tcPr>
          <w:p w14:paraId="380541DB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14:paraId="3CBC4B52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1EA25DAF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55F0D4B2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131C8D81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496D435D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7FBE14C8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</w:tr>
      <w:tr w:rsidR="00E81F35" w14:paraId="4E8B0FAF" w14:textId="77777777" w:rsidTr="003E3EC7">
        <w:trPr>
          <w:trHeight w:val="1241"/>
          <w:jc w:val="center"/>
        </w:trPr>
        <w:tc>
          <w:tcPr>
            <w:tcW w:w="921" w:type="dxa"/>
            <w:vAlign w:val="center"/>
          </w:tcPr>
          <w:p w14:paraId="681CEFC6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</w:p>
        </w:tc>
        <w:tc>
          <w:tcPr>
            <w:tcW w:w="2658" w:type="dxa"/>
            <w:vAlign w:val="center"/>
          </w:tcPr>
          <w:p w14:paraId="39275EB0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36686506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5DF85DE9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1C379F78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1CED80AF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5E6E74FE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</w:tr>
      <w:tr w:rsidR="00E81F35" w14:paraId="121AF66C" w14:textId="77777777" w:rsidTr="003E3EC7">
        <w:trPr>
          <w:trHeight w:val="1241"/>
          <w:jc w:val="center"/>
        </w:trPr>
        <w:tc>
          <w:tcPr>
            <w:tcW w:w="921" w:type="dxa"/>
            <w:vAlign w:val="center"/>
          </w:tcPr>
          <w:p w14:paraId="47E59D7E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</w:p>
        </w:tc>
        <w:tc>
          <w:tcPr>
            <w:tcW w:w="2658" w:type="dxa"/>
            <w:vAlign w:val="center"/>
          </w:tcPr>
          <w:p w14:paraId="4ED7BA59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4514BE6D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47DA2A1F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178ECEE4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5CA3BC52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107C782C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</w:tr>
      <w:tr w:rsidR="00E81F35" w14:paraId="746F2891" w14:textId="77777777" w:rsidTr="003E3EC7">
        <w:trPr>
          <w:trHeight w:val="1241"/>
          <w:jc w:val="center"/>
        </w:trPr>
        <w:tc>
          <w:tcPr>
            <w:tcW w:w="921" w:type="dxa"/>
            <w:vAlign w:val="center"/>
          </w:tcPr>
          <w:p w14:paraId="2F6C36D2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</w:t>
            </w:r>
          </w:p>
        </w:tc>
        <w:tc>
          <w:tcPr>
            <w:tcW w:w="2658" w:type="dxa"/>
            <w:vAlign w:val="center"/>
          </w:tcPr>
          <w:p w14:paraId="657FE8DC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77152034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00815465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7C8F5093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211305DA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71D4312B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</w:tr>
      <w:tr w:rsidR="00E81F35" w14:paraId="440D7DE8" w14:textId="77777777" w:rsidTr="003E3EC7">
        <w:trPr>
          <w:trHeight w:val="1241"/>
          <w:jc w:val="center"/>
        </w:trPr>
        <w:tc>
          <w:tcPr>
            <w:tcW w:w="921" w:type="dxa"/>
            <w:vAlign w:val="center"/>
          </w:tcPr>
          <w:p w14:paraId="67743CE2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</w:t>
            </w:r>
          </w:p>
        </w:tc>
        <w:tc>
          <w:tcPr>
            <w:tcW w:w="2658" w:type="dxa"/>
            <w:vAlign w:val="center"/>
          </w:tcPr>
          <w:p w14:paraId="71508DD4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3A5DF527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4192ABD0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32D631D1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5E41DDF0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1FEC372D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</w:tr>
      <w:tr w:rsidR="00E81F35" w14:paraId="2365E708" w14:textId="77777777" w:rsidTr="003E3EC7">
        <w:trPr>
          <w:trHeight w:val="1241"/>
          <w:jc w:val="center"/>
        </w:trPr>
        <w:tc>
          <w:tcPr>
            <w:tcW w:w="921" w:type="dxa"/>
            <w:vAlign w:val="center"/>
          </w:tcPr>
          <w:p w14:paraId="54A40ED6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14:paraId="34DA149D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2D55A1F4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4932DC17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3F323F03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05A83C12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22153A2F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</w:tr>
      <w:tr w:rsidR="00E81F35" w14:paraId="3D3880A7" w14:textId="77777777" w:rsidTr="003E3EC7">
        <w:trPr>
          <w:trHeight w:val="1263"/>
          <w:jc w:val="center"/>
        </w:trPr>
        <w:tc>
          <w:tcPr>
            <w:tcW w:w="921" w:type="dxa"/>
            <w:vAlign w:val="center"/>
          </w:tcPr>
          <w:p w14:paraId="175CDC19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14:paraId="60747BC7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6FBD732E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51F8AF82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C71FB8C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4BCC0439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6CCADACB" w14:textId="77777777" w:rsidR="00E81F35" w:rsidRDefault="00E81F35" w:rsidP="003E3EC7">
            <w:pPr>
              <w:pStyle w:val="a0"/>
              <w:spacing w:line="400" w:lineRule="exact"/>
              <w:ind w:firstLineChars="0" w:firstLine="0"/>
              <w:rPr>
                <w:rFonts w:cs="宋体"/>
                <w:sz w:val="24"/>
                <w:szCs w:val="24"/>
              </w:rPr>
            </w:pPr>
          </w:p>
        </w:tc>
      </w:tr>
    </w:tbl>
    <w:p w14:paraId="28E343D8" w14:textId="3BAC5784" w:rsidR="00E81F35" w:rsidRDefault="00E81F35">
      <w:r>
        <w:rPr>
          <w:rFonts w:ascii="方正仿宋_GBK" w:eastAsia="方正仿宋_GBK" w:hAnsi="方正仿宋_GBK" w:cs="方正仿宋_GBK" w:hint="eastAsia"/>
          <w:sz w:val="30"/>
          <w:szCs w:val="30"/>
        </w:rPr>
        <w:t>联系人：              联系电话：</w:t>
      </w:r>
    </w:p>
    <w:sectPr w:rsidR="00E81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35"/>
    <w:rsid w:val="00E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6568"/>
  <w15:chartTrackingRefBased/>
  <w15:docId w15:val="{DF509CB4-7B8A-4CE3-8217-50968298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rsid w:val="00E81F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rsid w:val="00E81F35"/>
    <w:pPr>
      <w:ind w:firstLineChars="200" w:firstLine="420"/>
    </w:pPr>
  </w:style>
  <w:style w:type="table" w:styleId="a4">
    <w:name w:val="Table Grid"/>
    <w:basedOn w:val="a2"/>
    <w:qFormat/>
    <w:rsid w:val="00E81F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 EuPb</dc:creator>
  <cp:keywords/>
  <dc:description/>
  <cp:lastModifiedBy>AnKo EuPb</cp:lastModifiedBy>
  <cp:revision>1</cp:revision>
  <dcterms:created xsi:type="dcterms:W3CDTF">2020-03-26T07:39:00Z</dcterms:created>
  <dcterms:modified xsi:type="dcterms:W3CDTF">2020-03-26T07:40:00Z</dcterms:modified>
</cp:coreProperties>
</file>